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8" w:rsidRDefault="00E36448">
      <w:pPr>
        <w:pStyle w:val="2"/>
      </w:pPr>
      <w:r>
        <w:t>ОСНОВНЫЕ</w:t>
      </w:r>
      <w:r>
        <w:rPr>
          <w:rFonts w:eastAsia="Times New Roman" w:cs="Times New Roman"/>
        </w:rPr>
        <w:t xml:space="preserve"> </w:t>
      </w:r>
      <w:r>
        <w:t>ПОНЯТИЯ</w:t>
      </w:r>
    </w:p>
    <w:p w:rsidR="00783D15" w:rsidRPr="00783D15" w:rsidRDefault="00783D15" w:rsidP="00783D15">
      <w:pPr>
        <w:autoSpaceDE w:val="0"/>
        <w:ind w:firstLine="567"/>
        <w:jc w:val="both"/>
        <w:rPr>
          <w:rFonts w:cs="Times New Roman"/>
        </w:rPr>
      </w:pPr>
      <w:r w:rsidRPr="00783D15">
        <w:rPr>
          <w:rFonts w:cs="Times New Roman"/>
        </w:rPr>
        <w:t>Слово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«презентация»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английское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-</w:t>
      </w:r>
      <w:r w:rsidRPr="00783D15">
        <w:rPr>
          <w:rFonts w:eastAsia="Times New Roman" w:cs="Times New Roman"/>
        </w:rPr>
        <w:t xml:space="preserve"> </w:t>
      </w:r>
      <w:proofErr w:type="spellStart"/>
      <w:r w:rsidRPr="00783D15">
        <w:rPr>
          <w:rFonts w:cs="Times New Roman"/>
          <w:i/>
          <w:iCs/>
        </w:rPr>
        <w:t>presentation</w:t>
      </w:r>
      <w:proofErr w:type="spellEnd"/>
      <w:r w:rsidRPr="00783D15">
        <w:rPr>
          <w:rFonts w:cs="Times New Roman"/>
        </w:rPr>
        <w:t>,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в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переводе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означает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представление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(в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смысле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рассказ,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предоставление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информации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о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чём-либо).</w:t>
      </w:r>
    </w:p>
    <w:p w:rsidR="00783D15" w:rsidRPr="00783D15" w:rsidRDefault="00783D15" w:rsidP="00783D15">
      <w:pPr>
        <w:autoSpaceDE w:val="0"/>
        <w:ind w:firstLine="567"/>
        <w:jc w:val="both"/>
        <w:rPr>
          <w:rFonts w:eastAsia="Times New Roman" w:cs="Times New Roman"/>
        </w:rPr>
      </w:pPr>
      <w:r w:rsidRPr="00783D15">
        <w:rPr>
          <w:rFonts w:cs="Times New Roman"/>
        </w:rPr>
        <w:t>Понятие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презентация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вошло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прочно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в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наш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обиход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чаще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всего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ассоциируется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с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открытием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нового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офиса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банкетом.</w:t>
      </w:r>
      <w:r w:rsidRPr="00783D15">
        <w:rPr>
          <w:rFonts w:eastAsia="Times New Roman" w:cs="Times New Roman"/>
        </w:rPr>
        <w:t xml:space="preserve"> </w:t>
      </w:r>
    </w:p>
    <w:p w:rsidR="00783D15" w:rsidRPr="00783D15" w:rsidRDefault="00783D15" w:rsidP="00783D1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jc w:val="both"/>
        <w:rPr>
          <w:rFonts w:cs="Times New Roman"/>
        </w:rPr>
      </w:pPr>
      <w:r w:rsidRPr="00783D15">
        <w:rPr>
          <w:rFonts w:cs="Times New Roman"/>
          <w:b/>
          <w:bCs/>
        </w:rPr>
        <w:t>Презентация</w:t>
      </w:r>
      <w:r w:rsidRPr="00783D15">
        <w:rPr>
          <w:rFonts w:eastAsia="Times New Roman" w:cs="Times New Roman"/>
          <w:b/>
          <w:bCs/>
        </w:rPr>
        <w:t xml:space="preserve"> </w:t>
      </w:r>
      <w:r w:rsidRPr="00783D15">
        <w:rPr>
          <w:rFonts w:cs="Times New Roman"/>
        </w:rPr>
        <w:t>-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связная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последовательность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слайдов,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выполненных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в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едином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стиле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хранящихся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в</w:t>
      </w:r>
      <w:r w:rsidRPr="00783D15">
        <w:rPr>
          <w:rFonts w:eastAsia="Times New Roman" w:cs="Times New Roman"/>
        </w:rPr>
        <w:t xml:space="preserve"> </w:t>
      </w:r>
      <w:r w:rsidR="00062207">
        <w:rPr>
          <w:rFonts w:cs="Times New Roman"/>
        </w:rPr>
        <w:t>одном</w:t>
      </w:r>
      <w:bookmarkStart w:id="0" w:name="_GoBack"/>
      <w:bookmarkEnd w:id="0"/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файле.</w:t>
      </w:r>
    </w:p>
    <w:p w:rsidR="00E36448" w:rsidRDefault="00E36448">
      <w:pPr>
        <w:pStyle w:val="a1"/>
        <w:rPr>
          <w:rFonts w:eastAsia="Times New Roman" w:cs="Times New Roman"/>
        </w:rPr>
      </w:pPr>
      <w:r w:rsidRPr="00783D15">
        <w:rPr>
          <w:b/>
        </w:rPr>
        <w:t>Презентация</w:t>
      </w:r>
      <w:r>
        <w:rPr>
          <w:rFonts w:eastAsia="Times New Roman" w:cs="Times New Roman"/>
        </w:rPr>
        <w:t xml:space="preserve"> </w:t>
      </w:r>
      <w:r>
        <w:t>-</w:t>
      </w:r>
      <w:r>
        <w:rPr>
          <w:rFonts w:eastAsia="Times New Roman" w:cs="Times New Roman"/>
        </w:rPr>
        <w:t xml:space="preserve"> </w:t>
      </w:r>
      <w:r>
        <w:t>это</w:t>
      </w:r>
      <w:r>
        <w:rPr>
          <w:rFonts w:eastAsia="Times New Roman" w:cs="Times New Roman"/>
        </w:rPr>
        <w:t xml:space="preserve"> </w:t>
      </w:r>
      <w:r>
        <w:t>набор</w:t>
      </w:r>
      <w:r>
        <w:rPr>
          <w:rFonts w:eastAsia="Times New Roman" w:cs="Times New Roman"/>
        </w:rPr>
        <w:t xml:space="preserve"> </w:t>
      </w:r>
      <w:r>
        <w:t>слайдов</w:t>
      </w:r>
      <w:r>
        <w:rPr>
          <w:rFonts w:eastAsia="Times New Roman" w:cs="Times New Roman"/>
        </w:rPr>
        <w:t xml:space="preserve"> </w:t>
      </w:r>
      <w:r>
        <w:t>и</w:t>
      </w:r>
      <w:r>
        <w:rPr>
          <w:rFonts w:eastAsia="Times New Roman" w:cs="Times New Roman"/>
        </w:rPr>
        <w:t xml:space="preserve"> </w:t>
      </w:r>
      <w:r>
        <w:t>спецэффект</w:t>
      </w:r>
      <w:r w:rsidR="00062207">
        <w:rPr>
          <w:rFonts w:eastAsia="Times New Roman" w:cs="Times New Roman"/>
        </w:rPr>
        <w:t>о</w:t>
      </w:r>
      <w:r>
        <w:t>в,</w:t>
      </w:r>
      <w:r>
        <w:rPr>
          <w:rFonts w:eastAsia="Times New Roman" w:cs="Times New Roman"/>
        </w:rPr>
        <w:t xml:space="preserve"> </w:t>
      </w:r>
      <w:r>
        <w:t>сопровождающих</w:t>
      </w:r>
      <w:r>
        <w:rPr>
          <w:rFonts w:eastAsia="Times New Roman" w:cs="Times New Roman"/>
        </w:rPr>
        <w:t xml:space="preserve"> </w:t>
      </w:r>
      <w:r>
        <w:t>их</w:t>
      </w:r>
      <w:r>
        <w:rPr>
          <w:rFonts w:eastAsia="Times New Roman" w:cs="Times New Roman"/>
        </w:rPr>
        <w:t xml:space="preserve"> </w:t>
      </w:r>
      <w:r>
        <w:t>показ</w:t>
      </w:r>
      <w:r>
        <w:rPr>
          <w:rFonts w:eastAsia="Times New Roman" w:cs="Times New Roman"/>
        </w:rPr>
        <w:t xml:space="preserve"> </w:t>
      </w:r>
      <w:r>
        <w:t>на</w:t>
      </w:r>
      <w:r>
        <w:rPr>
          <w:rFonts w:eastAsia="Times New Roman" w:cs="Times New Roman"/>
        </w:rPr>
        <w:t xml:space="preserve"> </w:t>
      </w:r>
      <w:r>
        <w:t>экране,</w:t>
      </w:r>
      <w:r>
        <w:rPr>
          <w:rFonts w:eastAsia="Times New Roman" w:cs="Times New Roman"/>
        </w:rPr>
        <w:t xml:space="preserve"> </w:t>
      </w:r>
      <w:r>
        <w:t>раздаточный</w:t>
      </w:r>
      <w:r>
        <w:rPr>
          <w:rFonts w:eastAsia="Times New Roman" w:cs="Times New Roman"/>
        </w:rPr>
        <w:t xml:space="preserve"> </w:t>
      </w:r>
      <w:r>
        <w:t>материал,</w:t>
      </w:r>
      <w:r>
        <w:rPr>
          <w:rFonts w:eastAsia="Times New Roman" w:cs="Times New Roman"/>
        </w:rPr>
        <w:t xml:space="preserve"> </w:t>
      </w:r>
      <w:r>
        <w:t>а</w:t>
      </w:r>
      <w:r>
        <w:rPr>
          <w:rFonts w:eastAsia="Times New Roman" w:cs="Times New Roman"/>
        </w:rPr>
        <w:t xml:space="preserve"> </w:t>
      </w:r>
      <w:r>
        <w:t>также</w:t>
      </w:r>
      <w:r>
        <w:rPr>
          <w:rFonts w:eastAsia="Times New Roman" w:cs="Times New Roman"/>
        </w:rPr>
        <w:t xml:space="preserve"> </w:t>
      </w:r>
      <w:r>
        <w:t>конспект</w:t>
      </w:r>
      <w:r>
        <w:rPr>
          <w:rFonts w:eastAsia="Times New Roman" w:cs="Times New Roman"/>
        </w:rPr>
        <w:t xml:space="preserve"> </w:t>
      </w:r>
      <w:r>
        <w:t>и</w:t>
      </w:r>
      <w:r>
        <w:rPr>
          <w:rFonts w:eastAsia="Times New Roman" w:cs="Times New Roman"/>
        </w:rPr>
        <w:t xml:space="preserve"> </w:t>
      </w:r>
      <w:r>
        <w:t>план</w:t>
      </w:r>
      <w:r>
        <w:rPr>
          <w:rFonts w:eastAsia="Times New Roman" w:cs="Times New Roman"/>
        </w:rPr>
        <w:t xml:space="preserve"> </w:t>
      </w:r>
      <w:r>
        <w:t>доклада,</w:t>
      </w:r>
      <w:r>
        <w:rPr>
          <w:rFonts w:eastAsia="Times New Roman" w:cs="Times New Roman"/>
        </w:rPr>
        <w:t xml:space="preserve"> </w:t>
      </w:r>
      <w:r>
        <w:t>хранящиеся</w:t>
      </w:r>
      <w:r>
        <w:rPr>
          <w:rFonts w:eastAsia="Times New Roman" w:cs="Times New Roman"/>
        </w:rPr>
        <w:t xml:space="preserve"> </w:t>
      </w:r>
      <w:r>
        <w:t>в</w:t>
      </w:r>
      <w:r>
        <w:rPr>
          <w:rFonts w:eastAsia="Times New Roman" w:cs="Times New Roman"/>
        </w:rPr>
        <w:t xml:space="preserve"> </w:t>
      </w:r>
      <w:r>
        <w:t>одном</w:t>
      </w:r>
      <w:r>
        <w:rPr>
          <w:rFonts w:eastAsia="Times New Roman" w:cs="Times New Roman"/>
        </w:rPr>
        <w:t xml:space="preserve"> </w:t>
      </w:r>
      <w:r>
        <w:t>файле,</w:t>
      </w:r>
      <w:r>
        <w:rPr>
          <w:rFonts w:eastAsia="Times New Roman" w:cs="Times New Roman"/>
        </w:rPr>
        <w:t xml:space="preserve"> </w:t>
      </w:r>
      <w:r>
        <w:t>созданном</w:t>
      </w:r>
      <w:r>
        <w:rPr>
          <w:rFonts w:eastAsia="Times New Roman" w:cs="Times New Roman"/>
        </w:rPr>
        <w:t xml:space="preserve"> </w:t>
      </w:r>
      <w:r>
        <w:t>с</w:t>
      </w:r>
      <w:r>
        <w:rPr>
          <w:rFonts w:eastAsia="Times New Roman" w:cs="Times New Roman"/>
        </w:rPr>
        <w:t xml:space="preserve"> </w:t>
      </w:r>
      <w:r>
        <w:t>помощью</w:t>
      </w:r>
      <w:r>
        <w:rPr>
          <w:rFonts w:eastAsia="Times New Roman" w:cs="Times New Roman"/>
        </w:rPr>
        <w:t xml:space="preserve"> </w:t>
      </w:r>
      <w:proofErr w:type="spellStart"/>
      <w:r>
        <w:t>PowerPoint</w:t>
      </w:r>
      <w:proofErr w:type="spellEnd"/>
      <w:r>
        <w:t>.</w:t>
      </w:r>
      <w:r>
        <w:rPr>
          <w:rFonts w:eastAsia="Times New Roman" w:cs="Times New Roman"/>
        </w:rPr>
        <w:t xml:space="preserve"> </w:t>
      </w:r>
      <w:r>
        <w:t>Этот</w:t>
      </w:r>
      <w:r>
        <w:rPr>
          <w:rFonts w:eastAsia="Times New Roman" w:cs="Times New Roman"/>
        </w:rPr>
        <w:t xml:space="preserve"> </w:t>
      </w:r>
      <w:r>
        <w:t>файл</w:t>
      </w:r>
      <w:r>
        <w:rPr>
          <w:rFonts w:eastAsia="Times New Roman" w:cs="Times New Roman"/>
        </w:rPr>
        <w:t xml:space="preserve"> </w:t>
      </w:r>
      <w:r>
        <w:t>также</w:t>
      </w:r>
      <w:r>
        <w:rPr>
          <w:rFonts w:eastAsia="Times New Roman" w:cs="Times New Roman"/>
        </w:rPr>
        <w:t xml:space="preserve"> </w:t>
      </w:r>
      <w:r>
        <w:t>называют</w:t>
      </w:r>
      <w:r>
        <w:rPr>
          <w:rFonts w:eastAsia="Times New Roman" w:cs="Times New Roman"/>
        </w:rPr>
        <w:t xml:space="preserve"> </w:t>
      </w:r>
      <w:r>
        <w:t>презентацией.</w:t>
      </w:r>
      <w:r>
        <w:rPr>
          <w:rFonts w:eastAsia="Times New Roman" w:cs="Times New Roman"/>
        </w:rPr>
        <w:t xml:space="preserve"> </w:t>
      </w:r>
    </w:p>
    <w:p w:rsidR="00783D15" w:rsidRPr="00783D15" w:rsidRDefault="00783D15" w:rsidP="00783D15">
      <w:pPr>
        <w:autoSpaceDE w:val="0"/>
        <w:ind w:firstLine="567"/>
        <w:jc w:val="both"/>
        <w:rPr>
          <w:rFonts w:cs="Times New Roman"/>
        </w:rPr>
      </w:pPr>
      <w:r w:rsidRPr="00783D15">
        <w:rPr>
          <w:rFonts w:cs="Times New Roman"/>
        </w:rPr>
        <w:t>Презентации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очень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удобно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использовать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для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сопровождения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доклада,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выступления.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Например,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презентации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часто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используют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при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защите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дипломной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работы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или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при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выступлении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на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конференции.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Можно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даже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не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утруждать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себя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таким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тяжёлым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рискованным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делом,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как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доставка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презентации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к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месту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выступления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в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кармане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или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сумке.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Можно,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не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выходя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из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дома,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«выложить»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презентацию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на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свой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Интернет-сайт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спокойно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отправляться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на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конференцию.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При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необходимости,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обратиться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к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сайту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лёгким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движением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руки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продемонстрировать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«фигуру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высшего</w:t>
      </w:r>
      <w:r w:rsidRPr="00783D15">
        <w:rPr>
          <w:rFonts w:eastAsia="Times New Roman" w:cs="Times New Roman"/>
        </w:rPr>
        <w:t xml:space="preserve"> </w:t>
      </w:r>
      <w:r w:rsidRPr="00783D15">
        <w:rPr>
          <w:rFonts w:cs="Times New Roman"/>
        </w:rPr>
        <w:t>пилотажа».</w:t>
      </w:r>
    </w:p>
    <w:p w:rsidR="00E36448" w:rsidRDefault="00E36448">
      <w:pPr>
        <w:pStyle w:val="3"/>
      </w:pPr>
      <w:r>
        <w:t>Основные</w:t>
      </w:r>
      <w:r>
        <w:rPr>
          <w:rFonts w:eastAsia="Times New Roman" w:cs="Times New Roman"/>
        </w:rPr>
        <w:t xml:space="preserve"> </w:t>
      </w:r>
      <w:r>
        <w:t>компоненты</w:t>
      </w:r>
      <w:r>
        <w:rPr>
          <w:rFonts w:eastAsia="Times New Roman" w:cs="Times New Roman"/>
        </w:rPr>
        <w:t xml:space="preserve"> </w:t>
      </w:r>
      <w:r>
        <w:t>презентации:</w:t>
      </w:r>
    </w:p>
    <w:p w:rsidR="00E36448" w:rsidRDefault="00E36448">
      <w:pPr>
        <w:pStyle w:val="a1"/>
        <w:rPr>
          <w:rFonts w:eastAsia="Times New Roman" w:cs="Times New Roman"/>
        </w:rPr>
      </w:pPr>
      <w:proofErr w:type="gramStart"/>
      <w:r w:rsidRPr="00783D15">
        <w:rPr>
          <w:b/>
        </w:rPr>
        <w:t>Слайд</w:t>
      </w:r>
      <w:r>
        <w:rPr>
          <w:rFonts w:eastAsia="Times New Roman" w:cs="Times New Roman"/>
        </w:rPr>
        <w:t xml:space="preserve"> </w:t>
      </w:r>
      <w:r>
        <w:t>-</w:t>
      </w:r>
      <w:r>
        <w:rPr>
          <w:rFonts w:eastAsia="Times New Roman" w:cs="Times New Roman"/>
        </w:rPr>
        <w:t xml:space="preserve"> </w:t>
      </w:r>
      <w:r>
        <w:t>это</w:t>
      </w:r>
      <w:r>
        <w:rPr>
          <w:rFonts w:eastAsia="Times New Roman" w:cs="Times New Roman"/>
        </w:rPr>
        <w:t xml:space="preserve"> </w:t>
      </w:r>
      <w:r>
        <w:t>отдельная</w:t>
      </w:r>
      <w:r>
        <w:rPr>
          <w:rFonts w:eastAsia="Times New Roman" w:cs="Times New Roman"/>
        </w:rPr>
        <w:t xml:space="preserve"> </w:t>
      </w:r>
      <w:r>
        <w:t>страница</w:t>
      </w:r>
      <w:r>
        <w:rPr>
          <w:rFonts w:eastAsia="Times New Roman" w:cs="Times New Roman"/>
        </w:rPr>
        <w:t xml:space="preserve"> </w:t>
      </w:r>
      <w:r>
        <w:t>(кадр)</w:t>
      </w:r>
      <w:r>
        <w:rPr>
          <w:rFonts w:eastAsia="Times New Roman" w:cs="Times New Roman"/>
        </w:rPr>
        <w:t xml:space="preserve"> </w:t>
      </w:r>
      <w:r>
        <w:t>презентации,</w:t>
      </w:r>
      <w:r>
        <w:rPr>
          <w:rFonts w:eastAsia="Times New Roman" w:cs="Times New Roman"/>
        </w:rPr>
        <w:t xml:space="preserve"> </w:t>
      </w:r>
      <w:r>
        <w:t>которая</w:t>
      </w:r>
      <w:r>
        <w:rPr>
          <w:rFonts w:eastAsia="Times New Roman" w:cs="Times New Roman"/>
        </w:rPr>
        <w:t xml:space="preserve"> </w:t>
      </w:r>
      <w:r>
        <w:t>может</w:t>
      </w:r>
      <w:r>
        <w:rPr>
          <w:rFonts w:eastAsia="Times New Roman" w:cs="Times New Roman"/>
        </w:rPr>
        <w:t xml:space="preserve"> </w:t>
      </w:r>
      <w:r>
        <w:t>включать:</w:t>
      </w:r>
      <w:r>
        <w:rPr>
          <w:rFonts w:eastAsia="Times New Roman" w:cs="Times New Roman"/>
        </w:rPr>
        <w:t xml:space="preserve"> </w:t>
      </w:r>
      <w:r>
        <w:t>заголовок,</w:t>
      </w:r>
      <w:r>
        <w:rPr>
          <w:rFonts w:eastAsia="Times New Roman" w:cs="Times New Roman"/>
        </w:rPr>
        <w:t xml:space="preserve"> </w:t>
      </w:r>
      <w:r>
        <w:t>текст,</w:t>
      </w:r>
      <w:r>
        <w:rPr>
          <w:rFonts w:eastAsia="Times New Roman" w:cs="Times New Roman"/>
        </w:rPr>
        <w:t xml:space="preserve"> </w:t>
      </w:r>
      <w:r>
        <w:t>графику,</w:t>
      </w:r>
      <w:r>
        <w:rPr>
          <w:rFonts w:eastAsia="Times New Roman" w:cs="Times New Roman"/>
        </w:rPr>
        <w:t xml:space="preserve"> </w:t>
      </w:r>
      <w:r>
        <w:t>диаграмму,</w:t>
      </w:r>
      <w:r>
        <w:rPr>
          <w:rFonts w:eastAsia="Times New Roman" w:cs="Times New Roman"/>
        </w:rPr>
        <w:t xml:space="preserve"> </w:t>
      </w:r>
      <w:r>
        <w:t>рисунок</w:t>
      </w:r>
      <w:r>
        <w:rPr>
          <w:rFonts w:eastAsia="Times New Roman" w:cs="Times New Roman"/>
        </w:rPr>
        <w:t xml:space="preserve"> </w:t>
      </w:r>
      <w:r>
        <w:t>и</w:t>
      </w:r>
      <w:r>
        <w:rPr>
          <w:rFonts w:eastAsia="Times New Roman" w:cs="Times New Roman"/>
        </w:rPr>
        <w:t xml:space="preserve"> </w:t>
      </w:r>
      <w:r>
        <w:t>другие</w:t>
      </w:r>
      <w:r>
        <w:rPr>
          <w:rFonts w:eastAsia="Times New Roman" w:cs="Times New Roman"/>
        </w:rPr>
        <w:t xml:space="preserve"> </w:t>
      </w:r>
      <w:r>
        <w:t>элементы</w:t>
      </w:r>
      <w:r>
        <w:rPr>
          <w:rFonts w:eastAsia="Times New Roman" w:cs="Times New Roman"/>
        </w:rPr>
        <w:t xml:space="preserve"> </w:t>
      </w:r>
      <w:r>
        <w:t>иллюстративной</w:t>
      </w:r>
      <w:r>
        <w:rPr>
          <w:rFonts w:eastAsia="Times New Roman" w:cs="Times New Roman"/>
        </w:rPr>
        <w:t xml:space="preserve"> </w:t>
      </w:r>
      <w:r>
        <w:t>графики,</w:t>
      </w:r>
      <w:r>
        <w:rPr>
          <w:rFonts w:eastAsia="Times New Roman" w:cs="Times New Roman"/>
        </w:rPr>
        <w:t xml:space="preserve"> </w:t>
      </w:r>
      <w:r>
        <w:t>аудио-</w:t>
      </w:r>
      <w:r>
        <w:rPr>
          <w:rFonts w:eastAsia="Times New Roman" w:cs="Times New Roman"/>
        </w:rPr>
        <w:t xml:space="preserve"> </w:t>
      </w:r>
      <w:r>
        <w:t>и</w:t>
      </w:r>
      <w:r>
        <w:rPr>
          <w:rFonts w:eastAsia="Times New Roman" w:cs="Times New Roman"/>
        </w:rPr>
        <w:t xml:space="preserve"> </w:t>
      </w:r>
      <w:r>
        <w:t>видеоинформацию.</w:t>
      </w:r>
      <w:proofErr w:type="gramEnd"/>
      <w:r>
        <w:rPr>
          <w:rFonts w:eastAsia="Times New Roman" w:cs="Times New Roman"/>
        </w:rPr>
        <w:t xml:space="preserve"> </w:t>
      </w:r>
      <w:r>
        <w:t>Созданные</w:t>
      </w:r>
      <w:r>
        <w:rPr>
          <w:rFonts w:eastAsia="Times New Roman" w:cs="Times New Roman"/>
        </w:rPr>
        <w:t xml:space="preserve"> </w:t>
      </w:r>
      <w:r>
        <w:t>в</w:t>
      </w:r>
      <w:r>
        <w:rPr>
          <w:rFonts w:eastAsia="Times New Roman" w:cs="Times New Roman"/>
        </w:rPr>
        <w:t xml:space="preserve"> </w:t>
      </w:r>
      <w:proofErr w:type="spellStart"/>
      <w:r>
        <w:t>PowerPoint</w:t>
      </w:r>
      <w:proofErr w:type="spellEnd"/>
      <w:r>
        <w:rPr>
          <w:rFonts w:eastAsia="Times New Roman" w:cs="Times New Roman"/>
        </w:rPr>
        <w:t xml:space="preserve"> </w:t>
      </w:r>
      <w:r>
        <w:t>слайды</w:t>
      </w:r>
      <w:r>
        <w:rPr>
          <w:rFonts w:eastAsia="Times New Roman" w:cs="Times New Roman"/>
        </w:rPr>
        <w:t xml:space="preserve"> </w:t>
      </w:r>
      <w:r>
        <w:t>можно</w:t>
      </w:r>
      <w:r>
        <w:rPr>
          <w:rFonts w:eastAsia="Times New Roman" w:cs="Times New Roman"/>
        </w:rPr>
        <w:t xml:space="preserve"> </w:t>
      </w:r>
      <w:r>
        <w:t>распечатать</w:t>
      </w:r>
      <w:r>
        <w:rPr>
          <w:rFonts w:eastAsia="Times New Roman" w:cs="Times New Roman"/>
        </w:rPr>
        <w:t xml:space="preserve"> </w:t>
      </w:r>
      <w:r>
        <w:t>на</w:t>
      </w:r>
      <w:r>
        <w:rPr>
          <w:rFonts w:eastAsia="Times New Roman" w:cs="Times New Roman"/>
        </w:rPr>
        <w:t xml:space="preserve"> </w:t>
      </w:r>
      <w:r>
        <w:t>черно-белом</w:t>
      </w:r>
      <w:r>
        <w:rPr>
          <w:rFonts w:eastAsia="Times New Roman" w:cs="Times New Roman"/>
        </w:rPr>
        <w:t xml:space="preserve"> </w:t>
      </w:r>
      <w:r>
        <w:t>или</w:t>
      </w:r>
      <w:r>
        <w:rPr>
          <w:rFonts w:eastAsia="Times New Roman" w:cs="Times New Roman"/>
        </w:rPr>
        <w:t xml:space="preserve"> </w:t>
      </w:r>
      <w:r>
        <w:t>цветном</w:t>
      </w:r>
      <w:r>
        <w:rPr>
          <w:rFonts w:eastAsia="Times New Roman" w:cs="Times New Roman"/>
        </w:rPr>
        <w:t xml:space="preserve"> </w:t>
      </w:r>
      <w:r>
        <w:t>принтере,</w:t>
      </w:r>
      <w:r>
        <w:rPr>
          <w:rFonts w:eastAsia="Times New Roman" w:cs="Times New Roman"/>
        </w:rPr>
        <w:t xml:space="preserve"> </w:t>
      </w:r>
      <w:r>
        <w:t>либо</w:t>
      </w:r>
      <w:r>
        <w:rPr>
          <w:rFonts w:eastAsia="Times New Roman" w:cs="Times New Roman"/>
        </w:rPr>
        <w:t xml:space="preserve"> </w:t>
      </w:r>
      <w:r>
        <w:t>с</w:t>
      </w:r>
      <w:r>
        <w:rPr>
          <w:rFonts w:eastAsia="Times New Roman" w:cs="Times New Roman"/>
        </w:rPr>
        <w:t xml:space="preserve"> </w:t>
      </w:r>
      <w:r>
        <w:t>помощью</w:t>
      </w:r>
      <w:r>
        <w:rPr>
          <w:rFonts w:eastAsia="Times New Roman" w:cs="Times New Roman"/>
        </w:rPr>
        <w:t xml:space="preserve"> </w:t>
      </w:r>
      <w:r>
        <w:t>специального</w:t>
      </w:r>
      <w:r>
        <w:rPr>
          <w:rFonts w:eastAsia="Times New Roman" w:cs="Times New Roman"/>
        </w:rPr>
        <w:t xml:space="preserve"> </w:t>
      </w:r>
      <w:r>
        <w:t>оборудования</w:t>
      </w:r>
      <w:r>
        <w:rPr>
          <w:rFonts w:eastAsia="Times New Roman" w:cs="Times New Roman"/>
        </w:rPr>
        <w:t xml:space="preserve"> </w:t>
      </w:r>
      <w:r>
        <w:t>изготовить</w:t>
      </w:r>
      <w:r>
        <w:rPr>
          <w:rFonts w:eastAsia="Times New Roman" w:cs="Times New Roman"/>
        </w:rPr>
        <w:t xml:space="preserve"> </w:t>
      </w:r>
      <w:r>
        <w:t>35-миллиметровые</w:t>
      </w:r>
      <w:r>
        <w:rPr>
          <w:rFonts w:eastAsia="Times New Roman" w:cs="Times New Roman"/>
        </w:rPr>
        <w:t xml:space="preserve"> </w:t>
      </w:r>
      <w:r>
        <w:t>слайды</w:t>
      </w:r>
      <w:r>
        <w:rPr>
          <w:rFonts w:eastAsia="Times New Roman" w:cs="Times New Roman"/>
        </w:rPr>
        <w:t xml:space="preserve"> </w:t>
      </w:r>
      <w:r>
        <w:t>на</w:t>
      </w:r>
      <w:r>
        <w:rPr>
          <w:rFonts w:eastAsia="Times New Roman" w:cs="Times New Roman"/>
        </w:rPr>
        <w:t xml:space="preserve"> </w:t>
      </w:r>
      <w:r>
        <w:t>фотоплёнке,</w:t>
      </w:r>
      <w:r>
        <w:rPr>
          <w:rFonts w:eastAsia="Times New Roman" w:cs="Times New Roman"/>
        </w:rPr>
        <w:t xml:space="preserve"> </w:t>
      </w:r>
      <w:r>
        <w:t>а</w:t>
      </w:r>
      <w:r>
        <w:rPr>
          <w:rFonts w:eastAsia="Times New Roman" w:cs="Times New Roman"/>
        </w:rPr>
        <w:t xml:space="preserve"> </w:t>
      </w:r>
      <w:r>
        <w:t>также</w:t>
      </w:r>
      <w:r>
        <w:rPr>
          <w:rFonts w:eastAsia="Times New Roman" w:cs="Times New Roman"/>
        </w:rPr>
        <w:t xml:space="preserve"> </w:t>
      </w:r>
      <w:r>
        <w:t>подготовить</w:t>
      </w:r>
      <w:r>
        <w:rPr>
          <w:rFonts w:eastAsia="Times New Roman" w:cs="Times New Roman"/>
        </w:rPr>
        <w:t xml:space="preserve"> </w:t>
      </w:r>
      <w:r>
        <w:t>диапозитивы</w:t>
      </w:r>
      <w:r>
        <w:rPr>
          <w:rFonts w:eastAsia="Times New Roman" w:cs="Times New Roman"/>
        </w:rPr>
        <w:t xml:space="preserve"> </w:t>
      </w:r>
      <w:r>
        <w:t>для</w:t>
      </w:r>
      <w:r>
        <w:rPr>
          <w:rFonts w:eastAsia="Times New Roman" w:cs="Times New Roman"/>
        </w:rPr>
        <w:t xml:space="preserve"> </w:t>
      </w:r>
      <w:r>
        <w:t>демонстрации</w:t>
      </w:r>
      <w:r>
        <w:rPr>
          <w:rFonts w:eastAsia="Times New Roman" w:cs="Times New Roman"/>
        </w:rPr>
        <w:t xml:space="preserve"> </w:t>
      </w:r>
      <w:r>
        <w:t>их</w:t>
      </w:r>
      <w:r>
        <w:rPr>
          <w:rFonts w:eastAsia="Times New Roman" w:cs="Times New Roman"/>
        </w:rPr>
        <w:t xml:space="preserve"> </w:t>
      </w:r>
      <w:r>
        <w:t>на</w:t>
      </w:r>
      <w:r>
        <w:rPr>
          <w:rFonts w:eastAsia="Times New Roman" w:cs="Times New Roman"/>
        </w:rPr>
        <w:t xml:space="preserve"> </w:t>
      </w:r>
      <w:r>
        <w:t>экране</w:t>
      </w:r>
      <w:r>
        <w:rPr>
          <w:rFonts w:eastAsia="Times New Roman" w:cs="Times New Roman"/>
        </w:rPr>
        <w:t xml:space="preserve"> </w:t>
      </w:r>
      <w:r>
        <w:t>с</w:t>
      </w:r>
      <w:r>
        <w:rPr>
          <w:rFonts w:eastAsia="Times New Roman" w:cs="Times New Roman"/>
        </w:rPr>
        <w:t xml:space="preserve"> </w:t>
      </w:r>
      <w:r>
        <w:t>помощью</w:t>
      </w:r>
      <w:r>
        <w:rPr>
          <w:rFonts w:eastAsia="Times New Roman" w:cs="Times New Roman"/>
        </w:rPr>
        <w:t xml:space="preserve"> </w:t>
      </w:r>
      <w:r>
        <w:t>эпидиаскопа</w:t>
      </w:r>
      <w:r>
        <w:rPr>
          <w:rFonts w:eastAsia="Times New Roman" w:cs="Times New Roman"/>
        </w:rPr>
        <w:t xml:space="preserve"> </w:t>
      </w:r>
      <w:r>
        <w:t>или</w:t>
      </w:r>
      <w:r>
        <w:rPr>
          <w:rFonts w:eastAsia="Times New Roman" w:cs="Times New Roman"/>
        </w:rPr>
        <w:t xml:space="preserve"> </w:t>
      </w:r>
      <w:r>
        <w:t>проекционного</w:t>
      </w:r>
      <w:r>
        <w:rPr>
          <w:rFonts w:eastAsia="Times New Roman" w:cs="Times New Roman"/>
        </w:rPr>
        <w:t xml:space="preserve"> </w:t>
      </w:r>
      <w:r>
        <w:t>аппарата</w:t>
      </w:r>
      <w:r>
        <w:rPr>
          <w:rFonts w:eastAsia="Times New Roman" w:cs="Times New Roman"/>
        </w:rPr>
        <w:t xml:space="preserve"> </w:t>
      </w:r>
      <w:r>
        <w:t>типа</w:t>
      </w:r>
      <w:r>
        <w:rPr>
          <w:rFonts w:eastAsia="Times New Roman" w:cs="Times New Roman"/>
        </w:rPr>
        <w:t xml:space="preserve"> </w:t>
      </w:r>
      <w:r>
        <w:t>"</w:t>
      </w:r>
      <w:proofErr w:type="spellStart"/>
      <w:r>
        <w:t>Overhead</w:t>
      </w:r>
      <w:proofErr w:type="spellEnd"/>
      <w:r>
        <w:t>".</w:t>
      </w:r>
      <w:r>
        <w:rPr>
          <w:rFonts w:eastAsia="Times New Roman" w:cs="Times New Roman"/>
        </w:rPr>
        <w:t xml:space="preserve"> </w:t>
      </w:r>
    </w:p>
    <w:p w:rsidR="00E36448" w:rsidRDefault="00E36448">
      <w:pPr>
        <w:pStyle w:val="a1"/>
        <w:rPr>
          <w:rFonts w:eastAsia="Times New Roman" w:cs="Times New Roman"/>
        </w:rPr>
      </w:pPr>
      <w:r>
        <w:t>Раздаточный</w:t>
      </w:r>
      <w:r>
        <w:rPr>
          <w:rFonts w:eastAsia="Times New Roman" w:cs="Times New Roman"/>
        </w:rPr>
        <w:t xml:space="preserve"> </w:t>
      </w:r>
      <w:r>
        <w:t>материал</w:t>
      </w:r>
      <w:r>
        <w:rPr>
          <w:rFonts w:eastAsia="Times New Roman" w:cs="Times New Roman"/>
        </w:rPr>
        <w:t xml:space="preserve"> </w:t>
      </w:r>
      <w:r>
        <w:t>-</w:t>
      </w:r>
      <w:r>
        <w:rPr>
          <w:rFonts w:eastAsia="Times New Roman" w:cs="Times New Roman"/>
        </w:rPr>
        <w:t xml:space="preserve"> </w:t>
      </w:r>
      <w:r>
        <w:t>это</w:t>
      </w:r>
      <w:r>
        <w:rPr>
          <w:rFonts w:eastAsia="Times New Roman" w:cs="Times New Roman"/>
        </w:rPr>
        <w:t xml:space="preserve"> </w:t>
      </w:r>
      <w:r>
        <w:t>распечатанные</w:t>
      </w:r>
      <w:r>
        <w:rPr>
          <w:rFonts w:eastAsia="Times New Roman" w:cs="Times New Roman"/>
        </w:rPr>
        <w:t xml:space="preserve"> </w:t>
      </w:r>
      <w:r>
        <w:t>в</w:t>
      </w:r>
      <w:r>
        <w:rPr>
          <w:rFonts w:eastAsia="Times New Roman" w:cs="Times New Roman"/>
        </w:rPr>
        <w:t xml:space="preserve"> </w:t>
      </w:r>
      <w:r>
        <w:t>компактном</w:t>
      </w:r>
      <w:r>
        <w:rPr>
          <w:rFonts w:eastAsia="Times New Roman" w:cs="Times New Roman"/>
        </w:rPr>
        <w:t xml:space="preserve"> </w:t>
      </w:r>
      <w:r>
        <w:t>виде</w:t>
      </w:r>
      <w:r>
        <w:rPr>
          <w:rFonts w:eastAsia="Times New Roman" w:cs="Times New Roman"/>
        </w:rPr>
        <w:t xml:space="preserve"> </w:t>
      </w:r>
      <w:r>
        <w:t>слайды:</w:t>
      </w:r>
      <w:r>
        <w:rPr>
          <w:rFonts w:eastAsia="Times New Roman" w:cs="Times New Roman"/>
        </w:rPr>
        <w:t xml:space="preserve"> </w:t>
      </w:r>
      <w:r>
        <w:t>2,</w:t>
      </w:r>
      <w:r>
        <w:rPr>
          <w:rFonts w:eastAsia="Times New Roman" w:cs="Times New Roman"/>
        </w:rPr>
        <w:t xml:space="preserve"> </w:t>
      </w:r>
      <w:r>
        <w:t>3,</w:t>
      </w:r>
      <w:r>
        <w:rPr>
          <w:rFonts w:eastAsia="Times New Roman" w:cs="Times New Roman"/>
        </w:rPr>
        <w:t xml:space="preserve"> </w:t>
      </w:r>
      <w:r>
        <w:t>4,</w:t>
      </w:r>
      <w:r>
        <w:rPr>
          <w:rFonts w:eastAsia="Times New Roman" w:cs="Times New Roman"/>
        </w:rPr>
        <w:t xml:space="preserve"> </w:t>
      </w:r>
      <w:r>
        <w:t>6</w:t>
      </w:r>
      <w:r>
        <w:rPr>
          <w:rFonts w:eastAsia="Times New Roman" w:cs="Times New Roman"/>
        </w:rPr>
        <w:t xml:space="preserve"> </w:t>
      </w:r>
      <w:r>
        <w:t>или</w:t>
      </w:r>
      <w:r>
        <w:rPr>
          <w:rFonts w:eastAsia="Times New Roman" w:cs="Times New Roman"/>
        </w:rPr>
        <w:t xml:space="preserve"> </w:t>
      </w:r>
      <w:r>
        <w:t>9</w:t>
      </w:r>
      <w:r>
        <w:rPr>
          <w:rFonts w:eastAsia="Times New Roman" w:cs="Times New Roman"/>
        </w:rPr>
        <w:t xml:space="preserve"> </w:t>
      </w:r>
      <w:r>
        <w:t>слайдов</w:t>
      </w:r>
      <w:r>
        <w:rPr>
          <w:rFonts w:eastAsia="Times New Roman" w:cs="Times New Roman"/>
        </w:rPr>
        <w:t xml:space="preserve"> </w:t>
      </w:r>
      <w:r>
        <w:t>на</w:t>
      </w:r>
      <w:r>
        <w:rPr>
          <w:rFonts w:eastAsia="Times New Roman" w:cs="Times New Roman"/>
        </w:rPr>
        <w:t xml:space="preserve"> </w:t>
      </w:r>
      <w:r>
        <w:t>одной</w:t>
      </w:r>
      <w:r>
        <w:rPr>
          <w:rFonts w:eastAsia="Times New Roman" w:cs="Times New Roman"/>
        </w:rPr>
        <w:t xml:space="preserve"> </w:t>
      </w:r>
      <w:r>
        <w:t>странице.</w:t>
      </w:r>
      <w:r>
        <w:rPr>
          <w:rFonts w:eastAsia="Times New Roman" w:cs="Times New Roman"/>
        </w:rPr>
        <w:t xml:space="preserve"> </w:t>
      </w:r>
    </w:p>
    <w:p w:rsidR="00E36448" w:rsidRDefault="00E36448">
      <w:pPr>
        <w:pStyle w:val="a1"/>
        <w:rPr>
          <w:rFonts w:eastAsia="Times New Roman" w:cs="Times New Roman"/>
        </w:rPr>
      </w:pPr>
      <w:r>
        <w:t>Конспект</w:t>
      </w:r>
      <w:r>
        <w:rPr>
          <w:rFonts w:eastAsia="Times New Roman" w:cs="Times New Roman"/>
        </w:rPr>
        <w:t xml:space="preserve"> </w:t>
      </w:r>
      <w:r>
        <w:t>доклада</w:t>
      </w:r>
      <w:r>
        <w:rPr>
          <w:rFonts w:eastAsia="Times New Roman" w:cs="Times New Roman"/>
        </w:rPr>
        <w:t xml:space="preserve"> </w:t>
      </w:r>
      <w:r>
        <w:t>(заметки</w:t>
      </w:r>
      <w:r>
        <w:rPr>
          <w:rFonts w:eastAsia="Times New Roman" w:cs="Times New Roman"/>
        </w:rPr>
        <w:t xml:space="preserve"> </w:t>
      </w:r>
      <w:r>
        <w:t>выступающего)</w:t>
      </w:r>
      <w:r>
        <w:rPr>
          <w:rFonts w:eastAsia="Times New Roman" w:cs="Times New Roman"/>
        </w:rPr>
        <w:t xml:space="preserve"> </w:t>
      </w:r>
      <w:r>
        <w:t>-</w:t>
      </w:r>
      <w:r>
        <w:rPr>
          <w:rFonts w:eastAsia="Times New Roman" w:cs="Times New Roman"/>
        </w:rPr>
        <w:t xml:space="preserve"> </w:t>
      </w:r>
      <w:r>
        <w:t>уменьшенное</w:t>
      </w:r>
      <w:r>
        <w:rPr>
          <w:rFonts w:eastAsia="Times New Roman" w:cs="Times New Roman"/>
        </w:rPr>
        <w:t xml:space="preserve"> </w:t>
      </w:r>
      <w:r>
        <w:t>изображение</w:t>
      </w:r>
      <w:r>
        <w:rPr>
          <w:rFonts w:eastAsia="Times New Roman" w:cs="Times New Roman"/>
        </w:rPr>
        <w:t xml:space="preserve"> </w:t>
      </w:r>
      <w:r>
        <w:t>слайда</w:t>
      </w:r>
      <w:r>
        <w:rPr>
          <w:rFonts w:eastAsia="Times New Roman" w:cs="Times New Roman"/>
        </w:rPr>
        <w:t xml:space="preserve"> </w:t>
      </w:r>
      <w:r>
        <w:t>и</w:t>
      </w:r>
      <w:r>
        <w:rPr>
          <w:rFonts w:eastAsia="Times New Roman" w:cs="Times New Roman"/>
        </w:rPr>
        <w:t xml:space="preserve"> </w:t>
      </w:r>
      <w:r>
        <w:t>текст,</w:t>
      </w:r>
      <w:r>
        <w:rPr>
          <w:rFonts w:eastAsia="Times New Roman" w:cs="Times New Roman"/>
        </w:rPr>
        <w:t xml:space="preserve"> </w:t>
      </w:r>
      <w:r>
        <w:t>поясняющий</w:t>
      </w:r>
      <w:r>
        <w:rPr>
          <w:rFonts w:eastAsia="Times New Roman" w:cs="Times New Roman"/>
        </w:rPr>
        <w:t xml:space="preserve"> </w:t>
      </w:r>
      <w:r>
        <w:t>его</w:t>
      </w:r>
      <w:r>
        <w:rPr>
          <w:rFonts w:eastAsia="Times New Roman" w:cs="Times New Roman"/>
        </w:rPr>
        <w:t xml:space="preserve"> </w:t>
      </w:r>
      <w:r>
        <w:t>содержание.</w:t>
      </w:r>
      <w:r>
        <w:rPr>
          <w:rFonts w:eastAsia="Times New Roman" w:cs="Times New Roman"/>
        </w:rPr>
        <w:t xml:space="preserve"> </w:t>
      </w:r>
    </w:p>
    <w:p w:rsidR="00E36448" w:rsidRDefault="00E36448">
      <w:pPr>
        <w:pStyle w:val="a1"/>
        <w:rPr>
          <w:rFonts w:eastAsia="Times New Roman" w:cs="Times New Roman"/>
        </w:rPr>
      </w:pPr>
      <w:r w:rsidRPr="00783D15">
        <w:rPr>
          <w:b/>
        </w:rPr>
        <w:t>Структура</w:t>
      </w:r>
      <w:r>
        <w:rPr>
          <w:rFonts w:eastAsia="Times New Roman" w:cs="Times New Roman"/>
        </w:rPr>
        <w:t xml:space="preserve"> </w:t>
      </w:r>
      <w:r>
        <w:t>(план)</w:t>
      </w:r>
      <w:r>
        <w:rPr>
          <w:rFonts w:eastAsia="Times New Roman" w:cs="Times New Roman"/>
        </w:rPr>
        <w:t xml:space="preserve"> </w:t>
      </w:r>
      <w:r w:rsidRPr="00783D15">
        <w:rPr>
          <w:b/>
        </w:rPr>
        <w:t>презентации</w:t>
      </w:r>
      <w:r>
        <w:rPr>
          <w:rFonts w:eastAsia="Times New Roman" w:cs="Times New Roman"/>
        </w:rPr>
        <w:t xml:space="preserve"> </w:t>
      </w:r>
      <w:r>
        <w:t>-</w:t>
      </w:r>
      <w:r>
        <w:rPr>
          <w:rFonts w:eastAsia="Times New Roman" w:cs="Times New Roman"/>
        </w:rPr>
        <w:t xml:space="preserve"> </w:t>
      </w:r>
      <w:r>
        <w:t>документ,</w:t>
      </w:r>
      <w:r>
        <w:rPr>
          <w:rFonts w:eastAsia="Times New Roman" w:cs="Times New Roman"/>
        </w:rPr>
        <w:t xml:space="preserve"> </w:t>
      </w:r>
      <w:r>
        <w:t>содержащий</w:t>
      </w:r>
      <w:r>
        <w:rPr>
          <w:rFonts w:eastAsia="Times New Roman" w:cs="Times New Roman"/>
        </w:rPr>
        <w:t xml:space="preserve"> </w:t>
      </w:r>
      <w:r>
        <w:t>только</w:t>
      </w:r>
      <w:r>
        <w:rPr>
          <w:rFonts w:eastAsia="Times New Roman" w:cs="Times New Roman"/>
        </w:rPr>
        <w:t xml:space="preserve"> </w:t>
      </w:r>
      <w:r>
        <w:t>заголовки</w:t>
      </w:r>
      <w:r>
        <w:rPr>
          <w:rFonts w:eastAsia="Times New Roman" w:cs="Times New Roman"/>
        </w:rPr>
        <w:t xml:space="preserve"> </w:t>
      </w:r>
      <w:r>
        <w:t>слайдов,</w:t>
      </w:r>
      <w:r>
        <w:rPr>
          <w:rFonts w:eastAsia="Times New Roman" w:cs="Times New Roman"/>
        </w:rPr>
        <w:t xml:space="preserve"> </w:t>
      </w:r>
      <w:r>
        <w:t>а</w:t>
      </w:r>
      <w:r>
        <w:rPr>
          <w:rFonts w:eastAsia="Times New Roman" w:cs="Times New Roman"/>
        </w:rPr>
        <w:t xml:space="preserve"> </w:t>
      </w:r>
      <w:r>
        <w:t>также</w:t>
      </w:r>
      <w:r>
        <w:rPr>
          <w:rFonts w:eastAsia="Times New Roman" w:cs="Times New Roman"/>
        </w:rPr>
        <w:t xml:space="preserve"> </w:t>
      </w:r>
      <w:r>
        <w:t>основной</w:t>
      </w:r>
      <w:r>
        <w:rPr>
          <w:rFonts w:eastAsia="Times New Roman" w:cs="Times New Roman"/>
        </w:rPr>
        <w:t xml:space="preserve"> </w:t>
      </w:r>
      <w:r>
        <w:t>текст</w:t>
      </w:r>
      <w:r>
        <w:rPr>
          <w:rFonts w:eastAsia="Times New Roman" w:cs="Times New Roman"/>
        </w:rPr>
        <w:t xml:space="preserve"> </w:t>
      </w:r>
      <w:r>
        <w:t>без</w:t>
      </w:r>
      <w:r>
        <w:rPr>
          <w:rFonts w:eastAsia="Times New Roman" w:cs="Times New Roman"/>
        </w:rPr>
        <w:t xml:space="preserve"> </w:t>
      </w:r>
      <w:r>
        <w:t>графических</w:t>
      </w:r>
      <w:r>
        <w:rPr>
          <w:rFonts w:eastAsia="Times New Roman" w:cs="Times New Roman"/>
        </w:rPr>
        <w:t xml:space="preserve"> </w:t>
      </w:r>
      <w:r>
        <w:t>изображений</w:t>
      </w:r>
      <w:r>
        <w:rPr>
          <w:rFonts w:eastAsia="Times New Roman" w:cs="Times New Roman"/>
        </w:rPr>
        <w:t xml:space="preserve"> </w:t>
      </w:r>
      <w:r>
        <w:t>и</w:t>
      </w:r>
      <w:r>
        <w:rPr>
          <w:rFonts w:eastAsia="Times New Roman" w:cs="Times New Roman"/>
        </w:rPr>
        <w:t xml:space="preserve"> </w:t>
      </w:r>
      <w:r>
        <w:t>специального</w:t>
      </w:r>
      <w:r>
        <w:rPr>
          <w:rFonts w:eastAsia="Times New Roman" w:cs="Times New Roman"/>
        </w:rPr>
        <w:t xml:space="preserve"> </w:t>
      </w:r>
      <w:r>
        <w:t>оформления.</w:t>
      </w:r>
      <w:r>
        <w:rPr>
          <w:rFonts w:eastAsia="Times New Roman" w:cs="Times New Roman"/>
        </w:rPr>
        <w:t xml:space="preserve"> </w:t>
      </w:r>
    </w:p>
    <w:p w:rsidR="00E36448" w:rsidRDefault="00E36448">
      <w:pPr>
        <w:pStyle w:val="a1"/>
        <w:rPr>
          <w:rFonts w:eastAsia="Times New Roman" w:cs="Times New Roman"/>
        </w:rPr>
      </w:pPr>
      <w:proofErr w:type="spellStart"/>
      <w:r>
        <w:t>PowerPoint</w:t>
      </w:r>
      <w:proofErr w:type="spellEnd"/>
      <w:r>
        <w:rPr>
          <w:rFonts w:eastAsia="Times New Roman" w:cs="Times New Roman"/>
        </w:rPr>
        <w:t xml:space="preserve"> </w:t>
      </w:r>
      <w:r>
        <w:t>позволяет</w:t>
      </w:r>
      <w:r>
        <w:rPr>
          <w:rFonts w:eastAsia="Times New Roman" w:cs="Times New Roman"/>
        </w:rPr>
        <w:t xml:space="preserve"> </w:t>
      </w:r>
      <w:r>
        <w:t>создавать</w:t>
      </w:r>
      <w:r>
        <w:rPr>
          <w:rFonts w:eastAsia="Times New Roman" w:cs="Times New Roman"/>
        </w:rPr>
        <w:t xml:space="preserve"> </w:t>
      </w:r>
      <w:r>
        <w:t>собственные</w:t>
      </w:r>
      <w:r>
        <w:rPr>
          <w:rFonts w:eastAsia="Times New Roman" w:cs="Times New Roman"/>
        </w:rPr>
        <w:t xml:space="preserve"> </w:t>
      </w:r>
      <w:r>
        <w:t>шаблоны</w:t>
      </w:r>
      <w:r>
        <w:rPr>
          <w:rFonts w:eastAsia="Times New Roman" w:cs="Times New Roman"/>
        </w:rPr>
        <w:t xml:space="preserve"> </w:t>
      </w:r>
      <w:r>
        <w:t>презентаций</w:t>
      </w:r>
      <w:r>
        <w:rPr>
          <w:rFonts w:eastAsia="Times New Roman" w:cs="Times New Roman"/>
        </w:rPr>
        <w:t xml:space="preserve"> </w:t>
      </w:r>
      <w:r>
        <w:t>и</w:t>
      </w:r>
      <w:r>
        <w:rPr>
          <w:rFonts w:eastAsia="Times New Roman" w:cs="Times New Roman"/>
        </w:rPr>
        <w:t xml:space="preserve"> </w:t>
      </w:r>
      <w:r>
        <w:t>использовать</w:t>
      </w:r>
      <w:r>
        <w:rPr>
          <w:rFonts w:eastAsia="Times New Roman" w:cs="Times New Roman"/>
        </w:rPr>
        <w:t xml:space="preserve"> </w:t>
      </w:r>
      <w:r>
        <w:t>готовые</w:t>
      </w:r>
      <w:r>
        <w:rPr>
          <w:rFonts w:eastAsia="Times New Roman" w:cs="Times New Roman"/>
        </w:rPr>
        <w:t xml:space="preserve"> </w:t>
      </w:r>
      <w:r>
        <w:t>презентации</w:t>
      </w:r>
      <w:r>
        <w:rPr>
          <w:rFonts w:eastAsia="Times New Roman" w:cs="Times New Roman"/>
        </w:rPr>
        <w:t xml:space="preserve"> </w:t>
      </w:r>
      <w:r>
        <w:t>в</w:t>
      </w:r>
      <w:r>
        <w:rPr>
          <w:rFonts w:eastAsia="Times New Roman" w:cs="Times New Roman"/>
        </w:rPr>
        <w:t xml:space="preserve"> </w:t>
      </w:r>
      <w:r>
        <w:t>качестве</w:t>
      </w:r>
      <w:r>
        <w:rPr>
          <w:rFonts w:eastAsia="Times New Roman" w:cs="Times New Roman"/>
        </w:rPr>
        <w:t xml:space="preserve"> </w:t>
      </w:r>
      <w:r>
        <w:t>шаблонов</w:t>
      </w:r>
      <w:r>
        <w:rPr>
          <w:rFonts w:eastAsia="Times New Roman" w:cs="Times New Roman"/>
        </w:rPr>
        <w:t xml:space="preserve"> </w:t>
      </w:r>
    </w:p>
    <w:p w:rsidR="00E36448" w:rsidRDefault="00E36448">
      <w:pPr>
        <w:pStyle w:val="a1"/>
        <w:rPr>
          <w:rFonts w:eastAsia="Times New Roman" w:cs="Times New Roman"/>
        </w:rPr>
      </w:pPr>
      <w:r>
        <w:t>Слайды</w:t>
      </w:r>
      <w:r>
        <w:rPr>
          <w:rFonts w:eastAsia="Times New Roman" w:cs="Times New Roman"/>
        </w:rPr>
        <w:t xml:space="preserve"> </w:t>
      </w:r>
      <w:r>
        <w:t>конструируются</w:t>
      </w:r>
      <w:r>
        <w:rPr>
          <w:rFonts w:eastAsia="Times New Roman" w:cs="Times New Roman"/>
        </w:rPr>
        <w:t xml:space="preserve"> </w:t>
      </w:r>
      <w:r>
        <w:t>из</w:t>
      </w:r>
      <w:r>
        <w:rPr>
          <w:rFonts w:eastAsia="Times New Roman" w:cs="Times New Roman"/>
        </w:rPr>
        <w:t xml:space="preserve"> </w:t>
      </w:r>
      <w:r>
        <w:t>объектов.</w:t>
      </w:r>
      <w:r>
        <w:rPr>
          <w:rFonts w:eastAsia="Times New Roman" w:cs="Times New Roman"/>
        </w:rPr>
        <w:t xml:space="preserve"> </w:t>
      </w:r>
      <w:r>
        <w:t>Размещение,</w:t>
      </w:r>
      <w:r>
        <w:rPr>
          <w:rFonts w:eastAsia="Times New Roman" w:cs="Times New Roman"/>
        </w:rPr>
        <w:t xml:space="preserve"> </w:t>
      </w:r>
      <w:r>
        <w:t>выравнивание</w:t>
      </w:r>
      <w:r>
        <w:rPr>
          <w:rFonts w:eastAsia="Times New Roman" w:cs="Times New Roman"/>
        </w:rPr>
        <w:t xml:space="preserve"> </w:t>
      </w:r>
      <w:r>
        <w:t>объектов</w:t>
      </w:r>
      <w:r>
        <w:rPr>
          <w:rFonts w:eastAsia="Times New Roman" w:cs="Times New Roman"/>
        </w:rPr>
        <w:t xml:space="preserve"> </w:t>
      </w:r>
      <w:r>
        <w:t>осуществляется</w:t>
      </w:r>
      <w:r>
        <w:rPr>
          <w:rFonts w:eastAsia="Times New Roman" w:cs="Times New Roman"/>
        </w:rPr>
        <w:t xml:space="preserve"> </w:t>
      </w:r>
      <w:r>
        <w:t>с</w:t>
      </w:r>
      <w:r>
        <w:rPr>
          <w:rFonts w:eastAsia="Times New Roman" w:cs="Times New Roman"/>
        </w:rPr>
        <w:t xml:space="preserve"> </w:t>
      </w:r>
      <w:r>
        <w:t>помощью</w:t>
      </w:r>
      <w:r>
        <w:rPr>
          <w:rFonts w:eastAsia="Times New Roman" w:cs="Times New Roman"/>
        </w:rPr>
        <w:t xml:space="preserve"> </w:t>
      </w:r>
      <w:proofErr w:type="spellStart"/>
      <w:r>
        <w:t>автомакета</w:t>
      </w:r>
      <w:proofErr w:type="spellEnd"/>
      <w:r>
        <w:t>.</w:t>
      </w:r>
      <w:r>
        <w:rPr>
          <w:rFonts w:eastAsia="Times New Roman" w:cs="Times New Roman"/>
        </w:rPr>
        <w:t xml:space="preserve"> </w:t>
      </w:r>
      <w:r>
        <w:t>Каждый</w:t>
      </w:r>
      <w:r>
        <w:rPr>
          <w:rFonts w:eastAsia="Times New Roman" w:cs="Times New Roman"/>
        </w:rPr>
        <w:t xml:space="preserve"> </w:t>
      </w:r>
      <w:proofErr w:type="spellStart"/>
      <w:r>
        <w:t>автомакет</w:t>
      </w:r>
      <w:proofErr w:type="spellEnd"/>
      <w:r>
        <w:rPr>
          <w:rFonts w:eastAsia="Times New Roman" w:cs="Times New Roman"/>
        </w:rPr>
        <w:t xml:space="preserve"> </w:t>
      </w:r>
      <w:r>
        <w:t>содержит</w:t>
      </w:r>
      <w:r>
        <w:rPr>
          <w:rFonts w:eastAsia="Times New Roman" w:cs="Times New Roman"/>
        </w:rPr>
        <w:t xml:space="preserve"> </w:t>
      </w:r>
      <w:r>
        <w:t>метки</w:t>
      </w:r>
      <w:r>
        <w:rPr>
          <w:rFonts w:eastAsia="Times New Roman" w:cs="Times New Roman"/>
        </w:rPr>
        <w:t xml:space="preserve"> </w:t>
      </w:r>
      <w:r>
        <w:t>-</w:t>
      </w:r>
      <w:r>
        <w:rPr>
          <w:rFonts w:eastAsia="Times New Roman" w:cs="Times New Roman"/>
        </w:rPr>
        <w:t xml:space="preserve"> </w:t>
      </w:r>
      <w:r>
        <w:t>заполнители</w:t>
      </w:r>
      <w:r>
        <w:rPr>
          <w:rFonts w:eastAsia="Times New Roman" w:cs="Times New Roman"/>
        </w:rPr>
        <w:t xml:space="preserve"> </w:t>
      </w:r>
      <w:r>
        <w:t>(элементы</w:t>
      </w:r>
      <w:r>
        <w:rPr>
          <w:rFonts w:eastAsia="Times New Roman" w:cs="Times New Roman"/>
        </w:rPr>
        <w:t xml:space="preserve"> </w:t>
      </w:r>
      <w:r>
        <w:t>разметки)</w:t>
      </w:r>
      <w:r>
        <w:rPr>
          <w:rFonts w:eastAsia="Times New Roman" w:cs="Times New Roman"/>
        </w:rPr>
        <w:t xml:space="preserve"> </w:t>
      </w:r>
      <w:r>
        <w:t>для</w:t>
      </w:r>
      <w:r>
        <w:rPr>
          <w:rFonts w:eastAsia="Times New Roman" w:cs="Times New Roman"/>
        </w:rPr>
        <w:t xml:space="preserve"> </w:t>
      </w:r>
      <w:r>
        <w:t>объектов</w:t>
      </w:r>
      <w:r>
        <w:rPr>
          <w:rFonts w:eastAsia="Times New Roman" w:cs="Times New Roman"/>
        </w:rPr>
        <w:t xml:space="preserve"> </w:t>
      </w:r>
      <w:r>
        <w:t>различных</w:t>
      </w:r>
      <w:r>
        <w:rPr>
          <w:rFonts w:eastAsia="Times New Roman" w:cs="Times New Roman"/>
        </w:rPr>
        <w:t xml:space="preserve"> </w:t>
      </w:r>
      <w:r>
        <w:t>типов.</w:t>
      </w:r>
      <w:r>
        <w:rPr>
          <w:rFonts w:eastAsia="Times New Roman" w:cs="Times New Roman"/>
        </w:rPr>
        <w:t xml:space="preserve"> </w:t>
      </w:r>
      <w:r>
        <w:t>Для</w:t>
      </w:r>
      <w:r>
        <w:rPr>
          <w:rFonts w:eastAsia="Times New Roman" w:cs="Times New Roman"/>
        </w:rPr>
        <w:t xml:space="preserve"> </w:t>
      </w:r>
      <w:r>
        <w:t>работы</w:t>
      </w:r>
      <w:r>
        <w:rPr>
          <w:rFonts w:eastAsia="Times New Roman" w:cs="Times New Roman"/>
        </w:rPr>
        <w:t xml:space="preserve"> </w:t>
      </w:r>
      <w:r>
        <w:t>с</w:t>
      </w:r>
      <w:r>
        <w:rPr>
          <w:rFonts w:eastAsia="Times New Roman" w:cs="Times New Roman"/>
        </w:rPr>
        <w:t xml:space="preserve"> </w:t>
      </w:r>
      <w:r>
        <w:t>объектом</w:t>
      </w:r>
      <w:r>
        <w:rPr>
          <w:rFonts w:eastAsia="Times New Roman" w:cs="Times New Roman"/>
        </w:rPr>
        <w:t xml:space="preserve"> </w:t>
      </w:r>
      <w:r>
        <w:t>его</w:t>
      </w:r>
      <w:r>
        <w:rPr>
          <w:rFonts w:eastAsia="Times New Roman" w:cs="Times New Roman"/>
        </w:rPr>
        <w:t xml:space="preserve"> </w:t>
      </w:r>
      <w:r>
        <w:t>нужно</w:t>
      </w:r>
      <w:r>
        <w:rPr>
          <w:rFonts w:eastAsia="Times New Roman" w:cs="Times New Roman"/>
        </w:rPr>
        <w:t xml:space="preserve"> </w:t>
      </w:r>
      <w:r>
        <w:t>сначала</w:t>
      </w:r>
      <w:r>
        <w:rPr>
          <w:rFonts w:eastAsia="Times New Roman" w:cs="Times New Roman"/>
        </w:rPr>
        <w:t xml:space="preserve"> </w:t>
      </w:r>
      <w:r>
        <w:t>выделить</w:t>
      </w:r>
      <w:r>
        <w:rPr>
          <w:rFonts w:eastAsia="Times New Roman" w:cs="Times New Roman"/>
        </w:rPr>
        <w:t xml:space="preserve"> </w:t>
      </w:r>
      <w:r>
        <w:t>(один</w:t>
      </w:r>
      <w:r>
        <w:rPr>
          <w:rFonts w:eastAsia="Times New Roman" w:cs="Times New Roman"/>
        </w:rPr>
        <w:t xml:space="preserve"> </w:t>
      </w:r>
      <w:r>
        <w:t>раз</w:t>
      </w:r>
      <w:r>
        <w:rPr>
          <w:rFonts w:eastAsia="Times New Roman" w:cs="Times New Roman"/>
        </w:rPr>
        <w:t xml:space="preserve"> </w:t>
      </w:r>
      <w:r>
        <w:t>щёлкнуть</w:t>
      </w:r>
      <w:r>
        <w:rPr>
          <w:rFonts w:eastAsia="Times New Roman" w:cs="Times New Roman"/>
        </w:rPr>
        <w:t xml:space="preserve"> </w:t>
      </w:r>
      <w:r>
        <w:t>кнопкой</w:t>
      </w:r>
      <w:r>
        <w:rPr>
          <w:rFonts w:eastAsia="Times New Roman" w:cs="Times New Roman"/>
        </w:rPr>
        <w:t xml:space="preserve"> </w:t>
      </w:r>
      <w:r>
        <w:t>мыши),</w:t>
      </w:r>
      <w:r>
        <w:rPr>
          <w:rFonts w:eastAsia="Times New Roman" w:cs="Times New Roman"/>
        </w:rPr>
        <w:t xml:space="preserve"> </w:t>
      </w:r>
      <w:r>
        <w:t>а</w:t>
      </w:r>
      <w:r>
        <w:rPr>
          <w:rFonts w:eastAsia="Times New Roman" w:cs="Times New Roman"/>
        </w:rPr>
        <w:t xml:space="preserve"> </w:t>
      </w:r>
      <w:r>
        <w:t>затем</w:t>
      </w:r>
      <w:r>
        <w:rPr>
          <w:rFonts w:eastAsia="Times New Roman" w:cs="Times New Roman"/>
        </w:rPr>
        <w:t xml:space="preserve"> </w:t>
      </w:r>
      <w:r>
        <w:t>можно</w:t>
      </w:r>
      <w:r>
        <w:rPr>
          <w:rFonts w:eastAsia="Times New Roman" w:cs="Times New Roman"/>
        </w:rPr>
        <w:t xml:space="preserve"> </w:t>
      </w:r>
      <w:r>
        <w:t>изменить</w:t>
      </w:r>
      <w:r>
        <w:rPr>
          <w:rFonts w:eastAsia="Times New Roman" w:cs="Times New Roman"/>
        </w:rPr>
        <w:t xml:space="preserve"> </w:t>
      </w:r>
      <w:r>
        <w:t>его</w:t>
      </w:r>
      <w:r>
        <w:rPr>
          <w:rFonts w:eastAsia="Times New Roman" w:cs="Times New Roman"/>
        </w:rPr>
        <w:t xml:space="preserve"> </w:t>
      </w:r>
      <w:r>
        <w:t>содержимое,</w:t>
      </w:r>
      <w:r>
        <w:rPr>
          <w:rFonts w:eastAsia="Times New Roman" w:cs="Times New Roman"/>
        </w:rPr>
        <w:t xml:space="preserve"> </w:t>
      </w:r>
      <w:r>
        <w:t>размер,</w:t>
      </w:r>
      <w:r>
        <w:rPr>
          <w:rFonts w:eastAsia="Times New Roman" w:cs="Times New Roman"/>
        </w:rPr>
        <w:t xml:space="preserve"> </w:t>
      </w:r>
      <w:r>
        <w:t>переместить,</w:t>
      </w:r>
      <w:r>
        <w:rPr>
          <w:rFonts w:eastAsia="Times New Roman" w:cs="Times New Roman"/>
        </w:rPr>
        <w:t xml:space="preserve"> </w:t>
      </w:r>
      <w:r>
        <w:t>скопировать,</w:t>
      </w:r>
      <w:r>
        <w:rPr>
          <w:rFonts w:eastAsia="Times New Roman" w:cs="Times New Roman"/>
        </w:rPr>
        <w:t xml:space="preserve"> </w:t>
      </w:r>
      <w:r>
        <w:t>удалить,</w:t>
      </w:r>
      <w:r>
        <w:rPr>
          <w:rFonts w:eastAsia="Times New Roman" w:cs="Times New Roman"/>
        </w:rPr>
        <w:t xml:space="preserve"> </w:t>
      </w:r>
      <w:r>
        <w:t>изменить</w:t>
      </w:r>
      <w:r>
        <w:rPr>
          <w:rFonts w:eastAsia="Times New Roman" w:cs="Times New Roman"/>
        </w:rPr>
        <w:t xml:space="preserve"> </w:t>
      </w:r>
      <w:r>
        <w:t>оформление</w:t>
      </w:r>
      <w:r>
        <w:rPr>
          <w:rFonts w:eastAsia="Times New Roman" w:cs="Times New Roman"/>
        </w:rPr>
        <w:t xml:space="preserve"> </w:t>
      </w:r>
      <w:r>
        <w:t>(цвет,</w:t>
      </w:r>
      <w:r>
        <w:rPr>
          <w:rFonts w:eastAsia="Times New Roman" w:cs="Times New Roman"/>
        </w:rPr>
        <w:t xml:space="preserve"> </w:t>
      </w:r>
      <w:r>
        <w:t>тень,</w:t>
      </w:r>
      <w:r>
        <w:rPr>
          <w:rFonts w:eastAsia="Times New Roman" w:cs="Times New Roman"/>
        </w:rPr>
        <w:t xml:space="preserve"> </w:t>
      </w:r>
      <w:r>
        <w:t>обрамление</w:t>
      </w:r>
      <w:r>
        <w:rPr>
          <w:rFonts w:eastAsia="Times New Roman" w:cs="Times New Roman"/>
        </w:rPr>
        <w:t xml:space="preserve"> </w:t>
      </w:r>
      <w:r>
        <w:t>и</w:t>
      </w:r>
      <w:r>
        <w:rPr>
          <w:rFonts w:eastAsia="Times New Roman" w:cs="Times New Roman"/>
        </w:rPr>
        <w:t xml:space="preserve"> </w:t>
      </w:r>
      <w:r>
        <w:t>др.).</w:t>
      </w:r>
      <w:r>
        <w:rPr>
          <w:rFonts w:eastAsia="Times New Roman" w:cs="Times New Roman"/>
        </w:rPr>
        <w:t xml:space="preserve"> </w:t>
      </w:r>
      <w:r>
        <w:t>Для</w:t>
      </w:r>
      <w:r>
        <w:rPr>
          <w:rFonts w:eastAsia="Times New Roman" w:cs="Times New Roman"/>
        </w:rPr>
        <w:t xml:space="preserve"> </w:t>
      </w:r>
      <w:r>
        <w:t>добавления</w:t>
      </w:r>
      <w:r>
        <w:rPr>
          <w:rFonts w:eastAsia="Times New Roman" w:cs="Times New Roman"/>
        </w:rPr>
        <w:t xml:space="preserve"> </w:t>
      </w:r>
      <w:r>
        <w:t>новых</w:t>
      </w:r>
      <w:r>
        <w:rPr>
          <w:rFonts w:eastAsia="Times New Roman" w:cs="Times New Roman"/>
        </w:rPr>
        <w:t xml:space="preserve"> </w:t>
      </w:r>
      <w:r>
        <w:t>объектов</w:t>
      </w:r>
      <w:r>
        <w:rPr>
          <w:rFonts w:eastAsia="Times New Roman" w:cs="Times New Roman"/>
        </w:rPr>
        <w:t xml:space="preserve"> </w:t>
      </w:r>
      <w:r>
        <w:t>к</w:t>
      </w:r>
      <w:r>
        <w:rPr>
          <w:rFonts w:eastAsia="Times New Roman" w:cs="Times New Roman"/>
        </w:rPr>
        <w:t xml:space="preserve"> </w:t>
      </w:r>
      <w:r>
        <w:t>слайду</w:t>
      </w:r>
      <w:r>
        <w:rPr>
          <w:rFonts w:eastAsia="Times New Roman" w:cs="Times New Roman"/>
        </w:rPr>
        <w:t xml:space="preserve"> </w:t>
      </w:r>
      <w:r>
        <w:t>в</w:t>
      </w:r>
      <w:r>
        <w:rPr>
          <w:rFonts w:eastAsia="Times New Roman" w:cs="Times New Roman"/>
        </w:rPr>
        <w:t xml:space="preserve"> </w:t>
      </w:r>
      <w:r>
        <w:t>любое</w:t>
      </w:r>
      <w:r>
        <w:rPr>
          <w:rFonts w:eastAsia="Times New Roman" w:cs="Times New Roman"/>
        </w:rPr>
        <w:t xml:space="preserve"> </w:t>
      </w:r>
      <w:r>
        <w:t>место</w:t>
      </w:r>
      <w:r>
        <w:rPr>
          <w:rFonts w:eastAsia="Times New Roman" w:cs="Times New Roman"/>
        </w:rPr>
        <w:t xml:space="preserve"> </w:t>
      </w:r>
      <w:proofErr w:type="spellStart"/>
      <w:r>
        <w:t>автомакета</w:t>
      </w:r>
      <w:proofErr w:type="spellEnd"/>
      <w:r>
        <w:rPr>
          <w:rFonts w:eastAsia="Times New Roman" w:cs="Times New Roman"/>
        </w:rPr>
        <w:t xml:space="preserve"> </w:t>
      </w:r>
      <w:r>
        <w:t>используют</w:t>
      </w:r>
      <w:r>
        <w:rPr>
          <w:rFonts w:eastAsia="Times New Roman" w:cs="Times New Roman"/>
        </w:rPr>
        <w:t xml:space="preserve"> </w:t>
      </w:r>
      <w:r>
        <w:t>меню</w:t>
      </w:r>
      <w:r>
        <w:rPr>
          <w:rFonts w:eastAsia="Times New Roman" w:cs="Times New Roman"/>
        </w:rPr>
        <w:t xml:space="preserve"> </w:t>
      </w:r>
      <w:r>
        <w:t>Вставка,</w:t>
      </w:r>
      <w:r>
        <w:rPr>
          <w:rFonts w:eastAsia="Times New Roman" w:cs="Times New Roman"/>
        </w:rPr>
        <w:t xml:space="preserve"> </w:t>
      </w:r>
      <w:r>
        <w:t>Объект.</w:t>
      </w:r>
      <w:r>
        <w:rPr>
          <w:rFonts w:eastAsia="Times New Roman" w:cs="Times New Roman"/>
        </w:rPr>
        <w:t xml:space="preserve"> </w:t>
      </w:r>
      <w:r>
        <w:t>Можно</w:t>
      </w:r>
      <w:r>
        <w:rPr>
          <w:rFonts w:eastAsia="Times New Roman" w:cs="Times New Roman"/>
        </w:rPr>
        <w:t xml:space="preserve"> </w:t>
      </w:r>
      <w:r>
        <w:t>добавить</w:t>
      </w:r>
      <w:r>
        <w:rPr>
          <w:rFonts w:eastAsia="Times New Roman" w:cs="Times New Roman"/>
        </w:rPr>
        <w:t xml:space="preserve"> </w:t>
      </w:r>
      <w:r>
        <w:t>графику,</w:t>
      </w:r>
      <w:r>
        <w:rPr>
          <w:rFonts w:eastAsia="Times New Roman" w:cs="Times New Roman"/>
        </w:rPr>
        <w:t xml:space="preserve"> </w:t>
      </w:r>
      <w:r>
        <w:t>рисунок,</w:t>
      </w:r>
      <w:r>
        <w:rPr>
          <w:rFonts w:eastAsia="Times New Roman" w:cs="Times New Roman"/>
        </w:rPr>
        <w:t xml:space="preserve"> </w:t>
      </w:r>
      <w:r>
        <w:t>звук,</w:t>
      </w:r>
      <w:r>
        <w:rPr>
          <w:rFonts w:eastAsia="Times New Roman" w:cs="Times New Roman"/>
        </w:rPr>
        <w:t xml:space="preserve"> </w:t>
      </w:r>
      <w:r>
        <w:t>таблицу</w:t>
      </w:r>
      <w:r>
        <w:rPr>
          <w:rFonts w:eastAsia="Times New Roman" w:cs="Times New Roman"/>
        </w:rPr>
        <w:t xml:space="preserve"> </w:t>
      </w:r>
      <w:r>
        <w:t>MS</w:t>
      </w:r>
      <w:r>
        <w:rPr>
          <w:rFonts w:eastAsia="Times New Roman" w:cs="Times New Roman"/>
        </w:rPr>
        <w:t xml:space="preserve"> </w:t>
      </w:r>
      <w:proofErr w:type="spellStart"/>
      <w:r>
        <w:t>Word</w:t>
      </w:r>
      <w:proofErr w:type="spellEnd"/>
      <w:r>
        <w:rPr>
          <w:rFonts w:eastAsia="Times New Roman" w:cs="Times New Roman"/>
        </w:rPr>
        <w:t xml:space="preserve"> </w:t>
      </w:r>
      <w:r>
        <w:t>и</w:t>
      </w:r>
      <w:r>
        <w:rPr>
          <w:rFonts w:eastAsia="Times New Roman" w:cs="Times New Roman"/>
        </w:rPr>
        <w:t xml:space="preserve"> </w:t>
      </w:r>
      <w:r>
        <w:t>MS</w:t>
      </w:r>
      <w:r>
        <w:rPr>
          <w:rFonts w:eastAsia="Times New Roman" w:cs="Times New Roman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rFonts w:eastAsia="Times New Roman" w:cs="Times New Roman"/>
        </w:rPr>
        <w:t xml:space="preserve"> </w:t>
      </w:r>
      <w:r>
        <w:t>объект</w:t>
      </w:r>
      <w:r>
        <w:rPr>
          <w:rFonts w:eastAsia="Times New Roman" w:cs="Times New Roman"/>
        </w:rPr>
        <w:t xml:space="preserve"> </w:t>
      </w:r>
      <w:proofErr w:type="spellStart"/>
      <w:r>
        <w:t>WordArt</w:t>
      </w:r>
      <w:proofErr w:type="spellEnd"/>
      <w:r>
        <w:t>,</w:t>
      </w:r>
      <w:r>
        <w:rPr>
          <w:rFonts w:eastAsia="Times New Roman" w:cs="Times New Roman"/>
        </w:rPr>
        <w:t xml:space="preserve"> </w:t>
      </w:r>
      <w:r>
        <w:t>организационную</w:t>
      </w:r>
      <w:r>
        <w:rPr>
          <w:rFonts w:eastAsia="Times New Roman" w:cs="Times New Roman"/>
        </w:rPr>
        <w:t xml:space="preserve"> </w:t>
      </w:r>
      <w:r>
        <w:t>диаграмму</w:t>
      </w:r>
      <w:r>
        <w:rPr>
          <w:rFonts w:eastAsia="Times New Roman" w:cs="Times New Roman"/>
        </w:rPr>
        <w:t xml:space="preserve"> </w:t>
      </w:r>
      <w:r>
        <w:t>и</w:t>
      </w:r>
      <w:r>
        <w:rPr>
          <w:rFonts w:eastAsia="Times New Roman" w:cs="Times New Roman"/>
        </w:rPr>
        <w:t xml:space="preserve"> </w:t>
      </w:r>
      <w:r>
        <w:t>многое</w:t>
      </w:r>
      <w:r>
        <w:rPr>
          <w:rFonts w:eastAsia="Times New Roman" w:cs="Times New Roman"/>
        </w:rPr>
        <w:t xml:space="preserve"> </w:t>
      </w:r>
      <w:r>
        <w:t>другое.</w:t>
      </w:r>
      <w:r>
        <w:rPr>
          <w:rFonts w:eastAsia="Times New Roman" w:cs="Times New Roman"/>
        </w:rPr>
        <w:t xml:space="preserve"> </w:t>
      </w:r>
    </w:p>
    <w:p w:rsidR="00783D15" w:rsidRPr="00FB28AA" w:rsidRDefault="00783D15" w:rsidP="00783D15">
      <w:pPr>
        <w:pStyle w:val="RGB44"/>
        <w:rPr>
          <w:b/>
        </w:rPr>
      </w:pPr>
      <w:r w:rsidRPr="00FB28AA">
        <w:rPr>
          <w:b/>
        </w:rPr>
        <w:t>Этапы создания презентации:</w:t>
      </w:r>
    </w:p>
    <w:p w:rsidR="00783D15" w:rsidRDefault="00783D15" w:rsidP="00783D15">
      <w:pPr>
        <w:pStyle w:val="RGB44"/>
        <w:numPr>
          <w:ilvl w:val="1"/>
          <w:numId w:val="2"/>
        </w:numPr>
        <w:tabs>
          <w:tab w:val="clear" w:pos="2149"/>
          <w:tab w:val="num" w:pos="1440"/>
        </w:tabs>
        <w:ind w:left="1440"/>
      </w:pPr>
      <w:r>
        <w:t>разработка структуры презентации;</w:t>
      </w:r>
    </w:p>
    <w:p w:rsidR="00783D15" w:rsidRDefault="00783D15" w:rsidP="00783D15">
      <w:pPr>
        <w:pStyle w:val="RGB44"/>
        <w:numPr>
          <w:ilvl w:val="1"/>
          <w:numId w:val="2"/>
        </w:numPr>
        <w:tabs>
          <w:tab w:val="clear" w:pos="2149"/>
          <w:tab w:val="num" w:pos="1440"/>
        </w:tabs>
        <w:ind w:left="1440"/>
      </w:pPr>
      <w:r>
        <w:t>создание и редактирование отдельных слайдов</w:t>
      </w:r>
      <w:r w:rsidRPr="00B30109">
        <w:t xml:space="preserve"> (</w:t>
      </w:r>
      <w:r>
        <w:t>выбор макета, оформления, ввод текста и добавление объектов);</w:t>
      </w:r>
    </w:p>
    <w:p w:rsidR="00783D15" w:rsidRDefault="00783D15" w:rsidP="00783D15">
      <w:pPr>
        <w:pStyle w:val="RGB44"/>
        <w:numPr>
          <w:ilvl w:val="1"/>
          <w:numId w:val="2"/>
        </w:numPr>
        <w:tabs>
          <w:tab w:val="clear" w:pos="2149"/>
          <w:tab w:val="num" w:pos="1440"/>
        </w:tabs>
        <w:ind w:left="1440"/>
      </w:pPr>
      <w:r>
        <w:t>установление главных и зависимых слайдов; последовательности показа слайдов (гиперссылки, управляющие кнопки);</w:t>
      </w:r>
    </w:p>
    <w:p w:rsidR="00783D15" w:rsidRDefault="00783D15" w:rsidP="00783D15">
      <w:pPr>
        <w:pStyle w:val="RGB44"/>
        <w:numPr>
          <w:ilvl w:val="1"/>
          <w:numId w:val="2"/>
        </w:numPr>
        <w:tabs>
          <w:tab w:val="clear" w:pos="2149"/>
          <w:tab w:val="num" w:pos="1440"/>
        </w:tabs>
        <w:ind w:left="1440"/>
      </w:pPr>
      <w:r>
        <w:t>создание вспомогательной поддержки презентации (анимации для объектов и между слайдами);</w:t>
      </w:r>
    </w:p>
    <w:p w:rsidR="00E36448" w:rsidRDefault="00783D15" w:rsidP="00783D15">
      <w:pPr>
        <w:pStyle w:val="RGB44"/>
        <w:numPr>
          <w:ilvl w:val="1"/>
          <w:numId w:val="2"/>
        </w:numPr>
        <w:tabs>
          <w:tab w:val="clear" w:pos="2149"/>
          <w:tab w:val="num" w:pos="1440"/>
        </w:tabs>
        <w:ind w:left="1440"/>
      </w:pPr>
      <w:r>
        <w:t>планирование показа-демонстрации.</w:t>
      </w:r>
    </w:p>
    <w:sectPr w:rsidR="00E36448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0C717C"/>
    <w:multiLevelType w:val="hybridMultilevel"/>
    <w:tmpl w:val="FF76E17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D15"/>
    <w:rsid w:val="00062207"/>
    <w:rsid w:val="00783D15"/>
    <w:rsid w:val="00C07AD7"/>
    <w:rsid w:val="00D22F3C"/>
    <w:rsid w:val="00E3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783D15"/>
    <w:pPr>
      <w:ind w:firstLine="709"/>
      <w:jc w:val="both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RGB44">
    <w:name w:val="Стиль Другой цвет (RGB(44"/>
    <w:aliases w:val="44,44)) По ширине"/>
    <w:basedOn w:val="a"/>
    <w:rsid w:val="00783D15"/>
    <w:pPr>
      <w:widowControl/>
      <w:suppressAutoHyphens w:val="0"/>
      <w:ind w:firstLine="709"/>
      <w:jc w:val="both"/>
    </w:pPr>
    <w:rPr>
      <w:rFonts w:eastAsia="Times New Roman" w:cs="Times New Roman"/>
      <w:color w:val="2C2C2C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3205</CharactersWithSpaces>
  <SharedDoc>false</SharedDoc>
  <HLinks>
    <vt:vector size="24" baseType="variant"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http://vtit.kuzstu.ru/books/shelf/168/doc/p2.html</vt:lpwstr>
      </vt:variant>
      <vt:variant>
        <vt:lpwstr>s4</vt:lpwstr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http://vtit.kuzstu.ru/books/shelf/168/doc/p2.html</vt:lpwstr>
      </vt:variant>
      <vt:variant>
        <vt:lpwstr>s3</vt:lpwstr>
      </vt:variant>
      <vt:variant>
        <vt:i4>6815854</vt:i4>
      </vt:variant>
      <vt:variant>
        <vt:i4>3</vt:i4>
      </vt:variant>
      <vt:variant>
        <vt:i4>0</vt:i4>
      </vt:variant>
      <vt:variant>
        <vt:i4>5</vt:i4>
      </vt:variant>
      <vt:variant>
        <vt:lpwstr>http://vtit.kuzstu.ru/books/shelf/168/doc/p2.html</vt:lpwstr>
      </vt:variant>
      <vt:variant>
        <vt:lpwstr>s2</vt:lpwstr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http://vtit.kuzstu.ru/books/shelf/168/doc/p2.html</vt:lpwstr>
      </vt:variant>
      <vt:variant>
        <vt:lpwstr>s1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Курнышова Татьяна</dc:creator>
  <cp:lastModifiedBy>HP</cp:lastModifiedBy>
  <cp:revision>3</cp:revision>
  <cp:lastPrinted>2012-11-19T06:41:00Z</cp:lastPrinted>
  <dcterms:created xsi:type="dcterms:W3CDTF">2020-12-26T22:33:00Z</dcterms:created>
  <dcterms:modified xsi:type="dcterms:W3CDTF">2020-12-26T22:41:00Z</dcterms:modified>
</cp:coreProperties>
</file>